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63" w:rsidRDefault="00ED3DD6" w:rsidP="00ED3DD6">
      <w:pPr>
        <w:spacing w:after="0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1676451D" wp14:editId="68C525C1">
            <wp:extent cx="5715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</w:t>
      </w:r>
      <w:r w:rsidR="004C0D63">
        <w:rPr>
          <w:b/>
        </w:rPr>
        <w:t>NATIONAL INSTITUTE OF TECHNOLOGY DURGAPUR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4C0D63" w:rsidRDefault="004C0D63" w:rsidP="004C0D63">
      <w:pPr>
        <w:pBdr>
          <w:bottom w:val="single" w:sz="6" w:space="1" w:color="auto"/>
        </w:pBdr>
        <w:jc w:val="center"/>
      </w:pPr>
      <w:r>
        <w:t xml:space="preserve">FAX- 0343-2547375, Website – </w:t>
      </w:r>
      <w:hyperlink r:id="rId5" w:history="1">
        <w:r>
          <w:rPr>
            <w:rStyle w:val="Hyperlink"/>
          </w:rPr>
          <w:t>www.nitdgp.ac.in</w:t>
        </w:r>
      </w:hyperlink>
    </w:p>
    <w:p w:rsidR="004C0D63" w:rsidRDefault="004C0D63" w:rsidP="004C0D63">
      <w:pPr>
        <w:tabs>
          <w:tab w:val="left" w:pos="540"/>
          <w:tab w:val="center" w:pos="4153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NOTICE INVITING QUOTATIONS</w:t>
      </w:r>
    </w:p>
    <w:p w:rsidR="004C0D63" w:rsidRDefault="004C0D63" w:rsidP="004C0D63">
      <w:pPr>
        <w:rPr>
          <w:b/>
        </w:rPr>
      </w:pPr>
      <w:r>
        <w:rPr>
          <w:b/>
        </w:rPr>
        <w:t>N</w:t>
      </w:r>
      <w:r w:rsidR="006C6B5B">
        <w:rPr>
          <w:b/>
        </w:rPr>
        <w:t>o: NITD/PTD/sports equipment/16/02</w:t>
      </w:r>
      <w:r>
        <w:rPr>
          <w:b/>
        </w:rPr>
        <w:t xml:space="preserve">                </w:t>
      </w:r>
      <w:r w:rsidR="0002625B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</w:t>
      </w:r>
      <w:r w:rsidR="0045588B">
        <w:rPr>
          <w:b/>
        </w:rPr>
        <w:t>Date: 13.12</w:t>
      </w:r>
      <w:r w:rsidR="0002625B">
        <w:rPr>
          <w:b/>
        </w:rPr>
        <w:t>.2016</w:t>
      </w:r>
      <w:r>
        <w:rPr>
          <w:b/>
        </w:rPr>
        <w:t xml:space="preserve">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0D63" w:rsidRDefault="004C0D63" w:rsidP="004C0D63">
      <w:pPr>
        <w:jc w:val="both"/>
      </w:pPr>
      <w:r>
        <w:t xml:space="preserve">Sealed Quotations are invited from resourceful and competent bidders experienced in similar type of work for supply of sports equipment’s at NIT Durgapur as specified below.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5"/>
        <w:gridCol w:w="4797"/>
        <w:gridCol w:w="826"/>
        <w:gridCol w:w="1793"/>
        <w:gridCol w:w="1033"/>
        <w:gridCol w:w="1292"/>
      </w:tblGrid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  <w:r>
              <w:t>SL. No.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both"/>
            </w:pPr>
            <w:r>
              <w:t>Items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both"/>
            </w:pPr>
            <w:r>
              <w:t>Unit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both"/>
            </w:pPr>
            <w:r>
              <w:t>Require Quantity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both"/>
            </w:pPr>
            <w:r>
              <w:t xml:space="preserve">Rate In </w:t>
            </w:r>
            <w:proofErr w:type="spellStart"/>
            <w:r>
              <w:t>Rs</w:t>
            </w:r>
            <w:proofErr w:type="spellEnd"/>
            <w:r>
              <w:t>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both"/>
            </w:pPr>
            <w:r>
              <w:t xml:space="preserve"> Amount In </w:t>
            </w:r>
            <w:proofErr w:type="spellStart"/>
            <w:r>
              <w:t>Rs</w:t>
            </w:r>
            <w:proofErr w:type="spellEnd"/>
            <w:r>
              <w:t>-</w:t>
            </w:r>
          </w:p>
        </w:tc>
      </w:tr>
      <w:tr w:rsidR="007431E3" w:rsidTr="007431E3">
        <w:trPr>
          <w:trHeight w:val="233"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both"/>
            </w:pPr>
            <w:r>
              <w:t>Medicine Ball-2kag(</w:t>
            </w:r>
            <w:proofErr w:type="spellStart"/>
            <w:r>
              <w:t>Nivia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Medicine ball 3 kg (</w:t>
            </w:r>
            <w:proofErr w:type="spellStart"/>
            <w:r>
              <w:t>Nivia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Basketball (</w:t>
            </w:r>
            <w:proofErr w:type="spellStart"/>
            <w:r>
              <w:t>Nivia</w:t>
            </w:r>
            <w:proofErr w:type="spellEnd"/>
            <w:r>
              <w:t xml:space="preserve"> Top Grip)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Basketball net (</w:t>
            </w:r>
            <w:proofErr w:type="spellStart"/>
            <w:r>
              <w:t>Nivia</w:t>
            </w:r>
            <w:proofErr w:type="spellEnd"/>
            <w:r>
              <w:t xml:space="preserve"> Heavy)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Table tennis ball (3star) Stag white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T.T net (Local heavy)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Badminton shuttle (</w:t>
            </w:r>
            <w:proofErr w:type="spellStart"/>
            <w:r>
              <w:t>Yonex</w:t>
            </w:r>
            <w:proofErr w:type="spellEnd"/>
            <w:r>
              <w:t xml:space="preserve"> 500)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Badminton racket (Suzuki Silver)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Badminton net (cotton Falcon 100)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10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Cricket ball (2cut) Foster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trHeight w:val="242"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Cricket ball (Synthetic) Flash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Cricket bat (English willow) SS Orange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 xml:space="preserve">Cricket bat (Kashmir Willow) SS Ton </w:t>
            </w:r>
          </w:p>
          <w:p w:rsidR="007431E3" w:rsidRDefault="007431E3">
            <w:pPr>
              <w:spacing w:after="0"/>
              <w:jc w:val="both"/>
            </w:pPr>
            <w:r>
              <w:t>blaster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Cricket net (6 ply cotton 72 X 10 )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Cricket stump (</w:t>
            </w:r>
            <w:proofErr w:type="spellStart"/>
            <w:r>
              <w:t>Dasgupta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Batting gloves (SS Lather Deluxe)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Wicket Kipping Gloves (Match)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Wicket Kipping Inner (SS Match)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19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 xml:space="preserve">Batting pad (SS </w:t>
            </w:r>
            <w:proofErr w:type="spellStart"/>
            <w:r>
              <w:t>Platino</w:t>
            </w:r>
            <w:proofErr w:type="spellEnd"/>
            <w:r>
              <w:t xml:space="preserve"> 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20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 xml:space="preserve">W.K. pad (SS </w:t>
            </w:r>
            <w:proofErr w:type="spellStart"/>
            <w:r>
              <w:t>Plation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Thigh pad (SS Test)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Cricket team kit bag (Double Joti cloth 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 xml:space="preserve">Helmet (Cricket  </w:t>
            </w:r>
            <w:proofErr w:type="spellStart"/>
            <w:r>
              <w:t>shey</w:t>
            </w:r>
            <w:proofErr w:type="spellEnd"/>
            <w:r>
              <w:t xml:space="preserve"> Premium)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tabs>
                <w:tab w:val="center" w:pos="1836"/>
              </w:tabs>
              <w:spacing w:after="0"/>
              <w:jc w:val="both"/>
            </w:pPr>
            <w:r>
              <w:t>24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tabs>
                <w:tab w:val="center" w:pos="1836"/>
              </w:tabs>
              <w:spacing w:after="0"/>
              <w:jc w:val="both"/>
            </w:pPr>
            <w:r>
              <w:t>Lawn tennis ball (</w:t>
            </w:r>
            <w:proofErr w:type="spellStart"/>
            <w:r>
              <w:t>Willson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Lawn tennis net (Falcon)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 xml:space="preserve">Handball (women) </w:t>
            </w:r>
            <w:proofErr w:type="spellStart"/>
            <w:r>
              <w:t>Cosco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Handball goal net (Nylon)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Hockey GK Set and stick (Flash)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29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Hockey ball (Flash)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30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Hockey Goal Net (Nylon 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Hockey Kit bag (Flash)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Discuss Rubber made (men) Local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Discuss Rubber made (women) Local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lastRenderedPageBreak/>
              <w:t>34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Digital stopwatch (</w:t>
            </w:r>
            <w:proofErr w:type="spellStart"/>
            <w:r>
              <w:t>Paser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High jump pole (</w:t>
            </w:r>
            <w:proofErr w:type="spellStart"/>
            <w:r>
              <w:t>Nelco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High jump bar (</w:t>
            </w:r>
            <w:proofErr w:type="spellStart"/>
            <w:r>
              <w:t>Nelco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Martial Art chest guard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Martial Art head guard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39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Martial Art abdomen guard male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40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Martial Art abdomen guard female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41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Martial Art hand guard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42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Martial Art shine guard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43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Fan pad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44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proofErr w:type="spellStart"/>
            <w:r>
              <w:t>twinc</w:t>
            </w:r>
            <w:proofErr w:type="spellEnd"/>
            <w:r>
              <w:t xml:space="preserve"> pad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45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target pad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/>
              <w:jc w:val="both"/>
            </w:pPr>
            <w:r>
              <w:t>46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/>
              <w:jc w:val="both"/>
            </w:pPr>
            <w:r>
              <w:t>Marker 12” (Flash)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both"/>
            </w:pPr>
            <w:r>
              <w:t>Brass Cattle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both"/>
            </w:pPr>
            <w:r>
              <w:t>Brass Dram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both"/>
            </w:pPr>
            <w:r>
              <w:t>Weighing Machine (Crown)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>
            <w:pPr>
              <w:spacing w:after="0" w:line="240" w:lineRule="auto"/>
              <w:jc w:val="both"/>
            </w:pPr>
          </w:p>
        </w:tc>
      </w:tr>
    </w:tbl>
    <w:p w:rsidR="004C0D63" w:rsidRDefault="004C0D63" w:rsidP="004C0D63">
      <w:pPr>
        <w:jc w:val="both"/>
      </w:pPr>
    </w:p>
    <w:p w:rsidR="004C0D63" w:rsidRDefault="004C0D63" w:rsidP="004C0D63">
      <w:pPr>
        <w:tabs>
          <w:tab w:val="left" w:pos="540"/>
          <w:tab w:val="center" w:pos="4153"/>
        </w:tabs>
        <w:spacing w:after="0"/>
        <w:jc w:val="both"/>
        <w:rPr>
          <w:u w:val="single"/>
        </w:rPr>
      </w:pPr>
      <w:r>
        <w:rPr>
          <w:u w:val="single"/>
        </w:rPr>
        <w:t>Terms &amp; Condition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jc w:val="both"/>
      </w:pPr>
      <w:r>
        <w:t xml:space="preserve">1. </w:t>
      </w:r>
      <w:r>
        <w:tab/>
        <w:t>All rat</w:t>
      </w:r>
      <w:r w:rsidR="007431E3">
        <w:t>es must be specifically valid 6</w:t>
      </w:r>
      <w:r>
        <w:t>0 days from the date of opening of price bid.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jc w:val="both"/>
      </w:pPr>
      <w:r>
        <w:t xml:space="preserve">2. </w:t>
      </w:r>
      <w:r>
        <w:tab/>
        <w:t xml:space="preserve">LD charges will be applicable as per institute rules </w:t>
      </w:r>
      <w:proofErr w:type="spellStart"/>
      <w:r>
        <w:t>i.e</w:t>
      </w:r>
      <w:proofErr w:type="spellEnd"/>
      <w:r>
        <w:t xml:space="preserve"> @2% per month or part thereof.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 xml:space="preserve">3.  </w:t>
      </w:r>
      <w:r>
        <w:tab/>
        <w:t xml:space="preserve"> Advanced payment is not possible and payment will be made by A/C payee </w:t>
      </w:r>
      <w:proofErr w:type="spellStart"/>
      <w:r>
        <w:t>cheque</w:t>
      </w:r>
      <w:proofErr w:type="spellEnd"/>
      <w:r>
        <w:t xml:space="preserve"> within working 30 days from the date of submission of bill and acceptance.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4.</w:t>
      </w:r>
      <w:r>
        <w:tab/>
        <w:t xml:space="preserve">Bidders should have a local service </w:t>
      </w:r>
      <w:proofErr w:type="spellStart"/>
      <w:r>
        <w:t>centre</w:t>
      </w:r>
      <w:proofErr w:type="spellEnd"/>
      <w:r>
        <w:t>/office.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jc w:val="both"/>
      </w:pPr>
      <w:r>
        <w:t>5.</w:t>
      </w:r>
      <w:r>
        <w:tab/>
        <w:t xml:space="preserve"> VAT, Trade License &amp; Servicing Tax registration certificate (Xerox) should be attached with the quotation.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  <w:rPr>
          <w:b/>
        </w:rPr>
      </w:pPr>
      <w:r>
        <w:t>6.</w:t>
      </w:r>
      <w:r>
        <w:tab/>
        <w:t xml:space="preserve"> Quotation in sealed cover must be addressed to </w:t>
      </w:r>
      <w:r>
        <w:rPr>
          <w:b/>
        </w:rPr>
        <w:t>the</w:t>
      </w:r>
      <w:r>
        <w:t xml:space="preserve"> </w:t>
      </w:r>
      <w:r>
        <w:rPr>
          <w:b/>
        </w:rPr>
        <w:t xml:space="preserve">Chairman, Tender Committee, Department of Physical Training, </w:t>
      </w:r>
      <w:proofErr w:type="gramStart"/>
      <w:r>
        <w:rPr>
          <w:b/>
        </w:rPr>
        <w:t>NIT</w:t>
      </w:r>
      <w:proofErr w:type="gramEnd"/>
      <w:r>
        <w:rPr>
          <w:b/>
        </w:rPr>
        <w:t xml:space="preserve"> Durgapur-09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rPr>
          <w:b/>
        </w:rPr>
        <w:tab/>
      </w:r>
      <w:r>
        <w:t>The bid is to be submitted in two parts in two seale</w:t>
      </w:r>
      <w:r w:rsidR="00AD6895">
        <w:t>d envelopes, clearly marked as A.</w:t>
      </w:r>
      <w:r w:rsidR="00F635C1">
        <w:t xml:space="preserve"> </w:t>
      </w:r>
      <w:r w:rsidR="00AD6895">
        <w:t>Technical Bid B</w:t>
      </w:r>
      <w:r>
        <w:t xml:space="preserve">. Price bid and are submitted in a larger sealed envelope inside which two sealed envelopes. Technical Bid: Includes address proof of local service </w:t>
      </w:r>
      <w:proofErr w:type="spellStart"/>
      <w:r>
        <w:t>centre</w:t>
      </w:r>
      <w:proofErr w:type="spellEnd"/>
      <w:r>
        <w:t>/office ,Trade License, signed copy of Tender document, VAT registration</w:t>
      </w:r>
      <w:r w:rsidR="0002625B">
        <w:t xml:space="preserve"> certificate, Service Tax, EMD </w:t>
      </w:r>
      <w:r>
        <w:t xml:space="preserve"> signed and date.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7.</w:t>
      </w:r>
      <w:r>
        <w:tab/>
        <w:t>EMD of Rs-</w:t>
      </w:r>
      <w:r w:rsidR="00AD6895">
        <w:t xml:space="preserve">5000.00 </w:t>
      </w:r>
      <w:r>
        <w:t xml:space="preserve">in the form of DD of any commercial bank (having its branch at Durgapur) in </w:t>
      </w:r>
      <w:proofErr w:type="spellStart"/>
      <w:r>
        <w:t>favour</w:t>
      </w:r>
      <w:proofErr w:type="spellEnd"/>
      <w:r>
        <w:t xml:space="preserve"> of Director, NIT Durgapur payable at par should be enclosed with the bid.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 xml:space="preserve">8. </w:t>
      </w:r>
      <w:r>
        <w:tab/>
      </w:r>
      <w:proofErr w:type="spellStart"/>
      <w:r>
        <w:t>Completation</w:t>
      </w:r>
      <w:proofErr w:type="spellEnd"/>
      <w:r>
        <w:t xml:space="preserve"> of job must be made within 30 days after receipt of work order.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jc w:val="both"/>
      </w:pPr>
      <w:r>
        <w:t xml:space="preserve">9. </w:t>
      </w:r>
      <w:r>
        <w:tab/>
        <w:t>Pre bid meeting will be held on</w:t>
      </w:r>
      <w:r w:rsidR="0045588B">
        <w:t xml:space="preserve"> 22.12.2016 on 03.30 pm.</w:t>
      </w:r>
      <w:r>
        <w:t xml:space="preserve">  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jc w:val="both"/>
      </w:pPr>
      <w:r>
        <w:t>10.</w:t>
      </w:r>
      <w:r>
        <w:tab/>
        <w:t>Quotation rece</w:t>
      </w:r>
      <w:r w:rsidR="0045588B">
        <w:t>ived after 08.01.2017 on 04.00 pm</w:t>
      </w:r>
      <w:r>
        <w:t xml:space="preserve"> will not be considered.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11.</w:t>
      </w:r>
      <w:r>
        <w:tab/>
        <w:t xml:space="preserve">Details specification of the work and any further information may be taken from </w:t>
      </w:r>
      <w:proofErr w:type="gramStart"/>
      <w:r>
        <w:t>the</w:t>
      </w:r>
      <w:r w:rsidR="00F635C1">
        <w:t xml:space="preserve"> </w:t>
      </w:r>
      <w:r>
        <w:t xml:space="preserve"> I</w:t>
      </w:r>
      <w:proofErr w:type="gramEnd"/>
      <w:r>
        <w:t>/C Department of Physical Training on the date of pre bid meeting.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12.</w:t>
      </w:r>
      <w:r>
        <w:tab/>
        <w:t xml:space="preserve">The Institute preserves the right to reject any </w:t>
      </w:r>
      <w:r w:rsidR="00AD6895">
        <w:t xml:space="preserve">or </w:t>
      </w:r>
      <w:r>
        <w:t>all tender without assigning any reason thereof.</w:t>
      </w: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4C0D63" w:rsidRDefault="004C0D63" w:rsidP="004C0D63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4C0D63" w:rsidRDefault="004C0D63" w:rsidP="007431E3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25B">
        <w:t xml:space="preserve">                                                                     </w:t>
      </w:r>
      <w:r>
        <w:t>Registrar</w:t>
      </w:r>
    </w:p>
    <w:p w:rsidR="004C0D63" w:rsidRDefault="004C0D63" w:rsidP="004C0D63">
      <w:pPr>
        <w:spacing w:after="0"/>
        <w:jc w:val="both"/>
      </w:pPr>
    </w:p>
    <w:p w:rsidR="004C0D63" w:rsidRDefault="004C0D63" w:rsidP="004C0D63">
      <w:pPr>
        <w:spacing w:after="0"/>
        <w:jc w:val="both"/>
      </w:pPr>
    </w:p>
    <w:p w:rsidR="004C0D63" w:rsidRDefault="004C0D63" w:rsidP="004C0D63">
      <w:pPr>
        <w:spacing w:after="0"/>
        <w:jc w:val="both"/>
      </w:pPr>
      <w:r>
        <w:t>Copy to:</w:t>
      </w:r>
    </w:p>
    <w:p w:rsidR="004C0D63" w:rsidRDefault="004C0D63" w:rsidP="004C0D63">
      <w:pPr>
        <w:spacing w:after="0"/>
        <w:jc w:val="both"/>
      </w:pPr>
      <w:r>
        <w:t>1. Website</w:t>
      </w:r>
    </w:p>
    <w:p w:rsidR="004C0D63" w:rsidRDefault="004C0D63" w:rsidP="004C0D63">
      <w:pPr>
        <w:spacing w:after="0"/>
        <w:jc w:val="both"/>
      </w:pPr>
      <w:r>
        <w:t>2. CPP portal</w:t>
      </w:r>
    </w:p>
    <w:p w:rsidR="004C0D63" w:rsidRDefault="004C0D63" w:rsidP="004C0D63">
      <w:pPr>
        <w:spacing w:after="0"/>
        <w:jc w:val="both"/>
      </w:pPr>
      <w:r>
        <w:t>3. Noti</w:t>
      </w:r>
      <w:r w:rsidR="0045588B">
        <w:t>ce Board: a) Purchase &amp; Stores Section b)</w:t>
      </w:r>
      <w:r>
        <w:t xml:space="preserve"> Department of Physical Training</w:t>
      </w:r>
      <w:r w:rsidR="0045588B">
        <w:t>.</w:t>
      </w:r>
    </w:p>
    <w:p w:rsidR="006C6B5B" w:rsidRDefault="006C6B5B" w:rsidP="006C6B5B">
      <w:pPr>
        <w:spacing w:after="0"/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715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5B" w:rsidRDefault="006C6B5B" w:rsidP="006C6B5B">
      <w:pPr>
        <w:spacing w:after="0"/>
        <w:jc w:val="center"/>
        <w:rPr>
          <w:b/>
        </w:rPr>
      </w:pPr>
      <w:r>
        <w:rPr>
          <w:b/>
        </w:rPr>
        <w:t>NATIONAL INSTITUTE OF TECHNOLOGY DURGAPUR</w:t>
      </w:r>
    </w:p>
    <w:p w:rsidR="006C6B5B" w:rsidRDefault="006C6B5B" w:rsidP="006C6B5B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6C6B5B" w:rsidRDefault="006C6B5B" w:rsidP="006C6B5B">
      <w:pPr>
        <w:jc w:val="center"/>
        <w:rPr>
          <w:b/>
          <w:u w:val="single"/>
        </w:rPr>
      </w:pPr>
      <w:r>
        <w:rPr>
          <w:b/>
          <w:u w:val="single"/>
        </w:rPr>
        <w:t>FORM-A</w:t>
      </w:r>
    </w:p>
    <w:p w:rsidR="006C6B5B" w:rsidRDefault="006C6B5B" w:rsidP="006C6B5B">
      <w:r>
        <w:t xml:space="preserve">Tender Notice No: </w:t>
      </w:r>
      <w:r>
        <w:rPr>
          <w:b/>
        </w:rPr>
        <w:t xml:space="preserve">NITD/PTD/sports equipment/16/02 dated: </w:t>
      </w:r>
      <w:r w:rsidR="0045588B">
        <w:rPr>
          <w:b/>
        </w:rPr>
        <w:t>13.12.2016</w:t>
      </w:r>
      <w:r w:rsidR="0045588B">
        <w:rPr>
          <w:b/>
        </w:rPr>
        <w:t>.</w:t>
      </w:r>
      <w:r w:rsidR="0045588B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</w:t>
      </w:r>
    </w:p>
    <w:p w:rsidR="006C6B5B" w:rsidRDefault="006C6B5B" w:rsidP="006C6B5B">
      <w:pPr>
        <w:tabs>
          <w:tab w:val="left" w:pos="7695"/>
        </w:tabs>
        <w:spacing w:after="0"/>
        <w:ind w:left="540" w:hanging="540"/>
      </w:pPr>
      <w:r>
        <w:t>Name of the work: Supply of sports equipment’s at NIT Durgapur.</w:t>
      </w:r>
    </w:p>
    <w:p w:rsidR="006C6B5B" w:rsidRDefault="006C6B5B" w:rsidP="006C6B5B">
      <w:pPr>
        <w:tabs>
          <w:tab w:val="left" w:pos="7695"/>
        </w:tabs>
        <w:spacing w:after="0"/>
      </w:pPr>
      <w:r>
        <w:t xml:space="preserve"> Quotation No.:                                                                                                 Date:</w:t>
      </w:r>
    </w:p>
    <w:p w:rsidR="006C6B5B" w:rsidRDefault="006C6B5B" w:rsidP="006C6B5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6165"/>
        <w:gridCol w:w="3486"/>
      </w:tblGrid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jc w:val="center"/>
            </w:pPr>
            <w:r>
              <w:t>Particulars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Supplier/Vendor/Firm/ Distributor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Contact Person/Proprietor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Registered/Contact Address of the supplier/Vendor/firm/Distributor 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No.(Mobile/Telephone)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PAN/GIR No. (Attached Self attested copy)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No. (Attached Self attested copy)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Trade License No. (Attached Self attested copy)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rates are quoted as per format mentioned in the Notice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form –B is enclosed.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the minimum specification mentioned in the Notice are fulfilled by all the products whose price has been quoted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rates quoted are inclusive of all taxes or not.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Whether EMD of </w:t>
            </w:r>
            <w:proofErr w:type="spellStart"/>
            <w:r>
              <w:rPr>
                <w:sz w:val="20"/>
                <w:szCs w:val="20"/>
              </w:rPr>
              <w:t>Rs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 w:rsidR="0045588B">
              <w:rPr>
                <w:sz w:val="20"/>
                <w:szCs w:val="20"/>
              </w:rPr>
              <w:t xml:space="preserve">5000.00 </w:t>
            </w:r>
            <w:r>
              <w:rPr>
                <w:sz w:val="20"/>
                <w:szCs w:val="20"/>
              </w:rPr>
              <w:t>in form of DD has been enclosed. Write DD No. &amp; date. Mention Bank and branch name.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  <w:tr w:rsidR="006C6B5B" w:rsidTr="006C6B5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5B" w:rsidRDefault="006C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Warranty period provided by the supplier (Year/Month)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5B" w:rsidRDefault="006C6B5B"/>
        </w:tc>
      </w:tr>
    </w:tbl>
    <w:p w:rsidR="006C6B5B" w:rsidRDefault="006C6B5B" w:rsidP="006C6B5B"/>
    <w:p w:rsidR="006C6B5B" w:rsidRDefault="006C6B5B" w:rsidP="006C6B5B">
      <w:r>
        <w:t>Signatures of the authorized signatory with seal of the firm:</w:t>
      </w:r>
    </w:p>
    <w:p w:rsidR="006C6B5B" w:rsidRDefault="006C6B5B" w:rsidP="006C6B5B">
      <w:r>
        <w:t>Name:</w:t>
      </w:r>
    </w:p>
    <w:p w:rsidR="006C6B5B" w:rsidRDefault="006C6B5B" w:rsidP="006C6B5B">
      <w:r>
        <w:t>Contact No.:</w:t>
      </w:r>
    </w:p>
    <w:p w:rsidR="00F635C1" w:rsidRDefault="006C6B5B" w:rsidP="006C6B5B">
      <w:r>
        <w:t>Date:</w:t>
      </w:r>
    </w:p>
    <w:p w:rsidR="004C0D63" w:rsidRDefault="00022A3B" w:rsidP="00E84393">
      <w:pPr>
        <w:tabs>
          <w:tab w:val="left" w:pos="7695"/>
        </w:tabs>
        <w:spacing w:after="0"/>
        <w:ind w:left="540" w:hanging="540"/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 wp14:anchorId="4D23D3DB" wp14:editId="316796F6">
            <wp:extent cx="571500" cy="5810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93" w:rsidRDefault="00E84393" w:rsidP="00E84393">
      <w:pPr>
        <w:spacing w:after="0"/>
        <w:jc w:val="center"/>
        <w:rPr>
          <w:b/>
        </w:rPr>
      </w:pPr>
      <w:r>
        <w:rPr>
          <w:b/>
        </w:rPr>
        <w:t>NATIONAL INSTITUTE OF TECHNOLOGY DURGAPUR</w:t>
      </w:r>
    </w:p>
    <w:p w:rsidR="00E84393" w:rsidRDefault="00E84393" w:rsidP="00E84393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E84393" w:rsidRDefault="00E84393" w:rsidP="00E84393">
      <w:pPr>
        <w:tabs>
          <w:tab w:val="left" w:pos="7695"/>
        </w:tabs>
        <w:spacing w:after="0"/>
        <w:ind w:left="540" w:hanging="540"/>
        <w:jc w:val="center"/>
        <w:rPr>
          <w:b/>
          <w:u w:val="single"/>
        </w:rPr>
      </w:pPr>
      <w:r w:rsidRPr="00E84393">
        <w:rPr>
          <w:b/>
          <w:u w:val="single"/>
        </w:rPr>
        <w:t xml:space="preserve">FORM </w:t>
      </w:r>
      <w:r>
        <w:rPr>
          <w:b/>
          <w:u w:val="single"/>
        </w:rPr>
        <w:t>–</w:t>
      </w:r>
      <w:r w:rsidRPr="00E84393">
        <w:rPr>
          <w:b/>
          <w:u w:val="single"/>
        </w:rPr>
        <w:t>B</w:t>
      </w:r>
    </w:p>
    <w:p w:rsidR="00E84393" w:rsidRDefault="00E84393" w:rsidP="00E84393">
      <w:pPr>
        <w:tabs>
          <w:tab w:val="left" w:pos="7695"/>
        </w:tabs>
        <w:spacing w:after="0"/>
        <w:ind w:left="540" w:hanging="540"/>
      </w:pPr>
      <w:r>
        <w:t>Tender Notice No.</w:t>
      </w:r>
      <w:r w:rsidRPr="00E84393">
        <w:rPr>
          <w:b/>
        </w:rPr>
        <w:t xml:space="preserve"> </w:t>
      </w:r>
      <w:r>
        <w:rPr>
          <w:b/>
        </w:rPr>
        <w:t xml:space="preserve">NITD/PTD/sports equipment/16 dated:  </w:t>
      </w:r>
      <w:r w:rsidR="0045588B">
        <w:rPr>
          <w:b/>
        </w:rPr>
        <w:t>13.12.2016</w:t>
      </w:r>
      <w:r w:rsidR="0045588B">
        <w:rPr>
          <w:b/>
        </w:rPr>
        <w:t>.</w:t>
      </w:r>
      <w:r w:rsidR="0045588B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                      </w:t>
      </w:r>
      <w:r>
        <w:t xml:space="preserve">                                                                                                        </w:t>
      </w:r>
    </w:p>
    <w:p w:rsidR="00E84393" w:rsidRDefault="00E84393" w:rsidP="00E84393">
      <w:pPr>
        <w:tabs>
          <w:tab w:val="left" w:pos="7695"/>
        </w:tabs>
        <w:spacing w:after="0"/>
        <w:ind w:left="540" w:hanging="540"/>
      </w:pPr>
      <w:r>
        <w:t xml:space="preserve">Name of the work: Supply of sports </w:t>
      </w:r>
      <w:r w:rsidR="007431E3">
        <w:t>equipment’s at NIT Durgapur.</w:t>
      </w:r>
      <w:bookmarkStart w:id="0" w:name="_GoBack"/>
      <w:bookmarkEnd w:id="0"/>
    </w:p>
    <w:p w:rsidR="007431E3" w:rsidRDefault="007431E3" w:rsidP="00E84393">
      <w:pPr>
        <w:tabs>
          <w:tab w:val="left" w:pos="7695"/>
        </w:tabs>
        <w:spacing w:after="0"/>
        <w:ind w:left="540" w:hanging="540"/>
      </w:pPr>
      <w:r>
        <w:t xml:space="preserve">Quotation No.:                                                                                               </w:t>
      </w:r>
      <w:r w:rsidR="006C6B5B">
        <w:t xml:space="preserve">        </w:t>
      </w:r>
      <w:r>
        <w:t xml:space="preserve">  Date:</w:t>
      </w:r>
    </w:p>
    <w:p w:rsidR="00E84393" w:rsidRDefault="00E84393" w:rsidP="00E84393">
      <w:pPr>
        <w:tabs>
          <w:tab w:val="left" w:pos="7695"/>
        </w:tabs>
        <w:spacing w:after="0"/>
        <w:ind w:left="540" w:hanging="540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5"/>
        <w:gridCol w:w="4797"/>
        <w:gridCol w:w="826"/>
        <w:gridCol w:w="1037"/>
        <w:gridCol w:w="1350"/>
        <w:gridCol w:w="1731"/>
      </w:tblGrid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SL. No.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Items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Unit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 xml:space="preserve">Rate In </w:t>
            </w:r>
            <w:proofErr w:type="spellStart"/>
            <w:r>
              <w:t>Rs</w:t>
            </w:r>
            <w:proofErr w:type="spellEnd"/>
            <w:r>
              <w:t>-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 xml:space="preserve"> Amount In </w:t>
            </w:r>
            <w:proofErr w:type="spellStart"/>
            <w:r>
              <w:t>Rs</w:t>
            </w:r>
            <w:proofErr w:type="spellEnd"/>
            <w:r>
              <w:t>-</w:t>
            </w:r>
          </w:p>
        </w:tc>
      </w:tr>
      <w:tr w:rsidR="007431E3" w:rsidTr="007431E3">
        <w:trPr>
          <w:trHeight w:val="233"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Medicine Ball-2kag(</w:t>
            </w:r>
            <w:proofErr w:type="spellStart"/>
            <w:r>
              <w:t>Nivia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Medicine ball 3 kg (</w:t>
            </w:r>
            <w:proofErr w:type="spellStart"/>
            <w:r>
              <w:t>Nivia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Basketball (</w:t>
            </w:r>
            <w:proofErr w:type="spellStart"/>
            <w:r>
              <w:t>Nivia</w:t>
            </w:r>
            <w:proofErr w:type="spellEnd"/>
            <w:r>
              <w:t xml:space="preserve"> Top Grip)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Basketball net (</w:t>
            </w:r>
            <w:proofErr w:type="spellStart"/>
            <w:r>
              <w:t>Nivia</w:t>
            </w:r>
            <w:proofErr w:type="spellEnd"/>
            <w:r>
              <w:t xml:space="preserve"> Heavy)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Table tennis ball (3star) Stag white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T.T net (Local heavy)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Badminton shuttle (</w:t>
            </w:r>
            <w:proofErr w:type="spellStart"/>
            <w:r>
              <w:t>Yonex</w:t>
            </w:r>
            <w:proofErr w:type="spellEnd"/>
            <w:r>
              <w:t xml:space="preserve"> 500)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Badminton racket (Suzuki Silver)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Badminton net (cotton Falcon 100)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10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Cricket ball (2cut) Foster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trHeight w:val="242"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Cricket ball (Synthetic) Flash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Cricket bat (English willow) SS Orange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Cricket bat (Kashmir Willow) SS Ton blaster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Cricket net (6 ply cotton 72 X 10 )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Cricket stump (</w:t>
            </w:r>
            <w:proofErr w:type="spellStart"/>
            <w:r>
              <w:t>Dasgupta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Batting gloves (SS Lather Deluxe)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Wicket Kipping Gloves (Match)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Wicket Kipping Inner (SS Match)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19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 xml:space="preserve">Batting pad (SS </w:t>
            </w:r>
            <w:proofErr w:type="spellStart"/>
            <w:r>
              <w:t>Platino</w:t>
            </w:r>
            <w:proofErr w:type="spellEnd"/>
            <w:r>
              <w:t xml:space="preserve"> 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20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 xml:space="preserve">W.K. pad (SS </w:t>
            </w:r>
            <w:proofErr w:type="spellStart"/>
            <w:r>
              <w:t>Plation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Thigh pad (SS Test)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Cricket team kit bag (Double Joti cloth 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 xml:space="preserve">Helmet (Cricket  </w:t>
            </w:r>
            <w:proofErr w:type="spellStart"/>
            <w:r>
              <w:t>shey</w:t>
            </w:r>
            <w:proofErr w:type="spellEnd"/>
            <w:r>
              <w:t xml:space="preserve"> Premium)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tabs>
                <w:tab w:val="center" w:pos="1836"/>
              </w:tabs>
              <w:spacing w:after="0"/>
              <w:jc w:val="both"/>
            </w:pPr>
            <w:r>
              <w:t>24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tabs>
                <w:tab w:val="center" w:pos="1836"/>
              </w:tabs>
              <w:spacing w:after="0"/>
              <w:jc w:val="both"/>
            </w:pPr>
            <w:r>
              <w:t>Lawn tennis ball (</w:t>
            </w:r>
            <w:proofErr w:type="spellStart"/>
            <w:r>
              <w:t>Willson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Lawn tennis net (Falcon)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 xml:space="preserve">Handball (women) </w:t>
            </w:r>
            <w:proofErr w:type="spellStart"/>
            <w:r>
              <w:t>Cosco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Handball goal net (Nylon)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Hockey GK Set and stick (Flash)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29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Hockey ball (Flash)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30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Hockey Goal Net (Nylon 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Hockey Kit bag (Flash)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Discuss Rubber made (men) Local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Discuss Rubber made (women) Local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Digital stopwatch (</w:t>
            </w:r>
            <w:proofErr w:type="spellStart"/>
            <w:r>
              <w:t>Paser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High jump pole (</w:t>
            </w:r>
            <w:proofErr w:type="spellStart"/>
            <w:r>
              <w:t>Nelco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High jump bar (</w:t>
            </w:r>
            <w:proofErr w:type="spellStart"/>
            <w:r>
              <w:t>Nelco</w:t>
            </w:r>
            <w:proofErr w:type="spellEnd"/>
            <w:r>
              <w:t>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lastRenderedPageBreak/>
              <w:t>37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Martial Art chest guard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Martial Art head guard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39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Martial Art abdomen guard male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40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Martial Art abdomen guard female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41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Martial Art hand guard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42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Martial Art shine guard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Pair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43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Fan pad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44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proofErr w:type="spellStart"/>
            <w:r>
              <w:t>twinc</w:t>
            </w:r>
            <w:proofErr w:type="spellEnd"/>
            <w:r>
              <w:t xml:space="preserve"> pad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45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target pad (Hana)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/>
              <w:jc w:val="both"/>
            </w:pPr>
            <w:r>
              <w:t>46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/>
              <w:jc w:val="both"/>
            </w:pPr>
            <w:r>
              <w:t>Marker 12” (Flash)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Brass Cattle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Brass Dram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  <w:tr w:rsidR="007431E3" w:rsidTr="007431E3">
        <w:trPr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both"/>
            </w:pPr>
            <w:r>
              <w:t>Weighing Machine (Crown)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Nos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E3" w:rsidRDefault="007431E3" w:rsidP="007431E3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E3" w:rsidRDefault="007431E3" w:rsidP="007431E3">
            <w:pPr>
              <w:spacing w:after="0" w:line="240" w:lineRule="auto"/>
              <w:jc w:val="both"/>
            </w:pPr>
          </w:p>
        </w:tc>
      </w:tr>
    </w:tbl>
    <w:p w:rsidR="00E84393" w:rsidRDefault="00E84393" w:rsidP="00E84393">
      <w:pPr>
        <w:tabs>
          <w:tab w:val="left" w:pos="7695"/>
        </w:tabs>
        <w:spacing w:after="0"/>
        <w:ind w:left="540" w:hanging="540"/>
      </w:pPr>
    </w:p>
    <w:p w:rsidR="00AD6895" w:rsidRPr="00F635C1" w:rsidRDefault="00AD6895" w:rsidP="00E84393">
      <w:pPr>
        <w:tabs>
          <w:tab w:val="left" w:pos="7695"/>
        </w:tabs>
        <w:spacing w:after="0"/>
        <w:ind w:left="540" w:hanging="540"/>
        <w:rPr>
          <w:b/>
          <w:u w:val="single"/>
        </w:rPr>
      </w:pPr>
      <w:r w:rsidRPr="00F635C1">
        <w:rPr>
          <w:b/>
          <w:u w:val="single"/>
        </w:rPr>
        <w:t>Extra Charges (if any) are to be specifically mentioned including the amounts to be charged in additional sheets</w:t>
      </w:r>
    </w:p>
    <w:p w:rsidR="00E84393" w:rsidRPr="00F635C1" w:rsidRDefault="00AD6895" w:rsidP="00E84393">
      <w:pPr>
        <w:tabs>
          <w:tab w:val="left" w:pos="7695"/>
        </w:tabs>
        <w:spacing w:after="0"/>
        <w:ind w:left="540" w:hanging="540"/>
        <w:rPr>
          <w:b/>
          <w:u w:val="single"/>
        </w:rPr>
      </w:pPr>
      <w:proofErr w:type="gramStart"/>
      <w:r w:rsidRPr="00F635C1">
        <w:rPr>
          <w:b/>
          <w:u w:val="single"/>
        </w:rPr>
        <w:t>which</w:t>
      </w:r>
      <w:proofErr w:type="gramEnd"/>
      <w:r w:rsidRPr="00F635C1">
        <w:rPr>
          <w:b/>
          <w:u w:val="single"/>
        </w:rPr>
        <w:t xml:space="preserve"> is to be duly signed and stamped by the supplier, failing which no claim will be entertained at a later stage.</w:t>
      </w:r>
    </w:p>
    <w:p w:rsidR="00E84393" w:rsidRDefault="00E84393" w:rsidP="00E84393">
      <w:pPr>
        <w:tabs>
          <w:tab w:val="left" w:pos="7695"/>
        </w:tabs>
        <w:spacing w:after="0"/>
        <w:ind w:left="540" w:hanging="540"/>
      </w:pPr>
    </w:p>
    <w:p w:rsidR="006C6B5B" w:rsidRDefault="006C6B5B" w:rsidP="00E84393">
      <w:pPr>
        <w:tabs>
          <w:tab w:val="left" w:pos="7695"/>
        </w:tabs>
        <w:spacing w:after="0"/>
        <w:ind w:left="540" w:hanging="540"/>
      </w:pPr>
    </w:p>
    <w:p w:rsidR="006C6B5B" w:rsidRDefault="006C6B5B" w:rsidP="006C6B5B">
      <w:r>
        <w:t>Signatures of the authorized signatory with seal of the firm:</w:t>
      </w:r>
    </w:p>
    <w:p w:rsidR="006C6B5B" w:rsidRDefault="006C6B5B" w:rsidP="006C6B5B">
      <w:r>
        <w:t>Name:</w:t>
      </w:r>
    </w:p>
    <w:p w:rsidR="006C6B5B" w:rsidRDefault="006C6B5B" w:rsidP="006C6B5B">
      <w:r>
        <w:t>Contact No.:</w:t>
      </w:r>
    </w:p>
    <w:p w:rsidR="006C6B5B" w:rsidRDefault="006C6B5B" w:rsidP="006C6B5B">
      <w:r>
        <w:t>Date:</w:t>
      </w:r>
    </w:p>
    <w:p w:rsidR="006C6B5B" w:rsidRPr="00E84393" w:rsidRDefault="006C6B5B" w:rsidP="00E84393">
      <w:pPr>
        <w:tabs>
          <w:tab w:val="left" w:pos="7695"/>
        </w:tabs>
        <w:spacing w:after="0"/>
        <w:ind w:left="540" w:hanging="540"/>
      </w:pPr>
    </w:p>
    <w:sectPr w:rsidR="006C6B5B" w:rsidRPr="00E84393" w:rsidSect="00026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DC"/>
    <w:rsid w:val="00022A3B"/>
    <w:rsid w:val="0002625B"/>
    <w:rsid w:val="003131DC"/>
    <w:rsid w:val="0045588B"/>
    <w:rsid w:val="004C0D63"/>
    <w:rsid w:val="006C6B5B"/>
    <w:rsid w:val="007431E3"/>
    <w:rsid w:val="00AD6895"/>
    <w:rsid w:val="00BB4BA2"/>
    <w:rsid w:val="00E84393"/>
    <w:rsid w:val="00ED3DD6"/>
    <w:rsid w:val="00F6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92DC1-F9AC-48DB-BEFB-24CF4782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6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C0D63"/>
    <w:rPr>
      <w:color w:val="0000FF"/>
      <w:u w:val="single"/>
    </w:rPr>
  </w:style>
  <w:style w:type="table" w:styleId="TableGrid">
    <w:name w:val="Table Grid"/>
    <w:basedOn w:val="TableNormal"/>
    <w:uiPriority w:val="59"/>
    <w:rsid w:val="004C0D6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itdgp.a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HILLOL MUKHERJEE</dc:creator>
  <cp:keywords/>
  <dc:description/>
  <cp:lastModifiedBy>HILLOL MUKHERJEE</cp:lastModifiedBy>
  <cp:revision>13</cp:revision>
  <cp:lastPrinted>2016-12-13T08:04:00Z</cp:lastPrinted>
  <dcterms:created xsi:type="dcterms:W3CDTF">2016-12-09T06:37:00Z</dcterms:created>
  <dcterms:modified xsi:type="dcterms:W3CDTF">2016-12-13T08:04:00Z</dcterms:modified>
</cp:coreProperties>
</file>